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世帯の主たる生計維持者に係る新型コロナウイルス感染症の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影響による収入状況等報告書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　年　　　月　　　日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被保険者との続柄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</w:t>
      </w:r>
      <w:r>
        <w:rPr>
          <w:rFonts w:hint="eastAsia" w:ascii="ＭＳ 明朝" w:hAnsi="ＭＳ 明朝" w:eastAsia="ＭＳ 明朝"/>
          <w:sz w:val="22"/>
          <w:u w:val="single" w:color="auto"/>
        </w:rPr>
        <w:t>氏名　　　　　　　　　　　　（　　　　　）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〒　　　　　　　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住所　　　　　　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電話　　　　　　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以下の理由により、主たる生計維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持者の令和４年中の事業収入（事業収入、不動産収入、山林収入または給与収入）が減少する見込みです。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063"/>
        <w:gridCol w:w="2717"/>
        <w:gridCol w:w="168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>
        <w:trPr>
          <w:trHeight w:val="18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被保険者番号</w:t>
            </w: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被保険者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3780" w:type="dxa"/>
            <w:gridSpan w:val="2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85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312" w:type="dxa"/>
            <w:gridSpan w:val="1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明治・大正・昭和</w:t>
            </w:r>
          </w:p>
          <w:p>
            <w:pPr>
              <w:pStyle w:val="0"/>
              <w:ind w:left="0" w:leftChars="0" w:right="105" w:rightChars="50" w:firstLine="0" w:firstLineChars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815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312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right="840" w:right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電話　　　　－　　　－</w:t>
            </w:r>
          </w:p>
        </w:tc>
      </w:tr>
      <w:tr>
        <w:trPr>
          <w:trHeight w:val="5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世帯の主たる生計維持者</w:t>
            </w:r>
          </w:p>
        </w:tc>
        <w:tc>
          <w:tcPr>
            <w:tcW w:w="10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7517" w:type="dxa"/>
            <w:gridSpan w:val="1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□被保険者と同じ　　　　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　　　　　　　　　　　　　　　　　　</w:t>
            </w:r>
          </w:p>
        </w:tc>
      </w:tr>
      <w:tr>
        <w:trPr>
          <w:trHeight w:val="125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7517" w:type="dxa"/>
            <w:gridSpan w:val="1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□被保険者と同じ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　　　　　　　　　　　　　　　　　　　　　　　　　　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被保険者との続柄（　　　　　）　　</w:t>
            </w:r>
            <w:r>
              <w:rPr>
                <w:rFonts w:hint="eastAsia" w:ascii="ＭＳ 明朝" w:hAnsi="ＭＳ 明朝" w:eastAsia="ＭＳ 明朝"/>
              </w:rPr>
              <w:t>電話　　　　－　　　－</w:t>
            </w:r>
          </w:p>
        </w:tc>
      </w:tr>
      <w:tr>
        <w:trPr>
          <w:trHeight w:val="3050" w:hRule="atLeast"/>
        </w:trPr>
        <w:tc>
          <w:tcPr>
            <w:tcW w:w="12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申請理由</w:t>
            </w:r>
          </w:p>
        </w:tc>
        <w:tc>
          <w:tcPr>
            <w:tcW w:w="312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新型コロナウイルス感染症の影響による次の理由により、納付が困難であるため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□主たる生計維持者が死亡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した。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死亡した日：令和　　年　　月　　日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□重篤な傷病を負った。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入院先の医療機関：　　　　　　　　　　　　　　　　　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入院期間：令和　　年　　月　　日　～　令和　　年　　月　　日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□収入が減少したため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□事業を廃止、または失業したため</w:t>
            </w:r>
          </w:p>
        </w:tc>
      </w:tr>
      <w:tr>
        <w:trPr>
          <w:trHeight w:val="2510" w:hRule="atLeast"/>
        </w:trPr>
        <w:tc>
          <w:tcPr>
            <w:tcW w:w="12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必要書類</w:t>
            </w:r>
          </w:p>
        </w:tc>
        <w:tc>
          <w:tcPr>
            <w:tcW w:w="312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□新型コロナウイルス感染症の「り患」を証明する書類（医師の診断書等）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□給与明細等（申請月以前の確定分）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□源泉徴収票（退職、失業の場合）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□令和３年の全部の収入がわかるもの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確定申告・源泉徴収票・年金支払通知等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※令和３年１月１日現在で小鹿野町にお住まいで、税申告済の場合は省略可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□保険支払通知書等（※保険金・賠償金の補てんがある場合）</w:t>
            </w: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主たる生計維持者の収入申告書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18"/>
        </w:rPr>
        <w:t>※この申告書は主たる生計維持者の収入を申告してください。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35"/>
        <w:gridCol w:w="630"/>
        <w:gridCol w:w="630"/>
        <w:gridCol w:w="840"/>
        <w:gridCol w:w="127"/>
        <w:gridCol w:w="945"/>
        <w:gridCol w:w="1282"/>
        <w:gridCol w:w="630"/>
        <w:gridCol w:w="376"/>
        <w:gridCol w:w="1221"/>
        <w:gridCol w:w="315"/>
        <w:gridCol w:w="1914"/>
      </w:tblGrid>
      <w:tr>
        <w:trPr>
          <w:trHeight w:val="360" w:hRule="atLeast"/>
        </w:trPr>
        <w:tc>
          <w:tcPr>
            <w:tcW w:w="14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8280" w:type="dxa"/>
            <w:gridSpan w:val="10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会社名</w:t>
            </w:r>
          </w:p>
        </w:tc>
        <w:tc>
          <w:tcPr>
            <w:tcW w:w="483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</w:tc>
      </w:tr>
      <w:tr>
        <w:trPr/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828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失業の有無</w:t>
            </w:r>
          </w:p>
        </w:tc>
        <w:tc>
          <w:tcPr>
            <w:tcW w:w="681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失業日（令和　　年　　月　　日）／　　　無</w:t>
            </w:r>
          </w:p>
        </w:tc>
      </w:tr>
      <w:tr>
        <w:trPr/>
        <w:tc>
          <w:tcPr>
            <w:tcW w:w="9745" w:type="dxa"/>
            <w:gridSpan w:val="1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１．令和４年中の月別収入状況（申請月以降の収入は見込額を記載してください。）</w:t>
            </w:r>
          </w:p>
        </w:tc>
      </w:tr>
      <w:tr>
        <w:trPr>
          <w:trHeight w:val="490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収入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</w:tc>
        <w:tc>
          <w:tcPr>
            <w:tcW w:w="2227" w:type="dxa"/>
            <w:gridSpan w:val="4"/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①給与収入金額</w:t>
            </w:r>
          </w:p>
        </w:tc>
        <w:tc>
          <w:tcPr>
            <w:tcW w:w="2227" w:type="dxa"/>
            <w:gridSpan w:val="2"/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②事業収入金額</w:t>
            </w:r>
          </w:p>
        </w:tc>
        <w:tc>
          <w:tcPr>
            <w:tcW w:w="2227" w:type="dxa"/>
            <w:gridSpan w:val="3"/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③不動産収入金額</w:t>
            </w: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④山林収入金額</w:t>
            </w: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2227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8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22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</w:p>
        </w:tc>
        <w:tc>
          <w:tcPr>
            <w:tcW w:w="22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</w:p>
        </w:tc>
        <w:tc>
          <w:tcPr>
            <w:tcW w:w="222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</w:p>
        </w:tc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</w:p>
        </w:tc>
      </w:tr>
      <w:tr>
        <w:trPr/>
        <w:tc>
          <w:tcPr>
            <w:tcW w:w="9745" w:type="dxa"/>
            <w:gridSpan w:val="1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２．令和３年と令和４年の収入比較</w:t>
            </w:r>
          </w:p>
        </w:tc>
      </w:tr>
      <w:tr>
        <w:trPr/>
        <w:tc>
          <w:tcPr>
            <w:tcW w:w="2095" w:type="dxa"/>
            <w:gridSpan w:val="3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12" w:type="dxa"/>
            <w:gridSpan w:val="3"/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令和３年</w:t>
            </w:r>
          </w:p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（令和３年１月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～令和３年１２月）</w:t>
            </w:r>
          </w:p>
        </w:tc>
        <w:tc>
          <w:tcPr>
            <w:tcW w:w="1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令和４年</w:t>
            </w:r>
          </w:p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（令和４年</w:t>
            </w:r>
            <w:r>
              <w:rPr>
                <w:rFonts w:hint="eastAsia" w:ascii="ＭＳ 明朝" w:hAnsi="ＭＳ 明朝" w:eastAsia="ＭＳ 明朝"/>
                <w:sz w:val="16"/>
              </w:rPr>
              <w:t>1</w:t>
            </w:r>
            <w:r>
              <w:rPr>
                <w:rFonts w:hint="eastAsia" w:ascii="ＭＳ 明朝" w:hAnsi="ＭＳ 明朝" w:eastAsia="ＭＳ 明朝"/>
                <w:sz w:val="16"/>
              </w:rPr>
              <w:t>月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～令和４年１２月）</w:t>
            </w:r>
          </w:p>
        </w:tc>
        <w:tc>
          <w:tcPr>
            <w:tcW w:w="19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保険金・賠償金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の補てん金額</w:t>
            </w:r>
          </w:p>
        </w:tc>
        <w:tc>
          <w:tcPr>
            <w:tcW w:w="19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収入減少額</w:t>
            </w:r>
          </w:p>
        </w:tc>
      </w:tr>
      <w:tr>
        <w:trPr/>
        <w:tc>
          <w:tcPr>
            <w:tcW w:w="2095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w:t>①給与収入金額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ア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9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9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/>
        <w:tc>
          <w:tcPr>
            <w:tcW w:w="2095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w:t>②事業収入金額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イ　　　　　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円</w:t>
            </w:r>
          </w:p>
        </w:tc>
        <w:tc>
          <w:tcPr>
            <w:tcW w:w="19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9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/>
        <w:tc>
          <w:tcPr>
            <w:tcW w:w="2095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w:t>③不動産収入金額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ウ　　　　　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円</w:t>
            </w:r>
          </w:p>
        </w:tc>
        <w:tc>
          <w:tcPr>
            <w:tcW w:w="19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9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/>
        <w:tc>
          <w:tcPr>
            <w:tcW w:w="2095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④山林収入金額</w:t>
            </w:r>
          </w:p>
        </w:tc>
        <w:tc>
          <w:tcPr>
            <w:tcW w:w="191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91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エ　　　　　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円</w:t>
            </w:r>
          </w:p>
        </w:tc>
        <w:tc>
          <w:tcPr>
            <w:tcW w:w="191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91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※</w:t>
      </w:r>
      <w:r>
        <w:rPr>
          <w:rFonts w:hint="eastAsia" w:ascii="ＭＳ 明朝" w:hAnsi="ＭＳ 明朝" w:eastAsia="ＭＳ 明朝"/>
          <w:sz w:val="20"/>
          <w:u w:val="single" w:color="auto"/>
        </w:rPr>
        <w:t>以下は小鹿野町記入欄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55"/>
        <w:gridCol w:w="1050"/>
        <w:gridCol w:w="630"/>
        <w:gridCol w:w="840"/>
        <w:gridCol w:w="1270"/>
        <w:gridCol w:w="1458"/>
        <w:gridCol w:w="632"/>
        <w:gridCol w:w="823"/>
        <w:gridCol w:w="1586"/>
      </w:tblGrid>
      <w:tr>
        <w:trPr>
          <w:trHeight w:val="340" w:hRule="atLeast"/>
        </w:trPr>
        <w:tc>
          <w:tcPr>
            <w:tcW w:w="250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減少割合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  <w:tc>
          <w:tcPr>
            <w:tcW w:w="5769" w:type="dxa"/>
            <w:gridSpan w:val="5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□減少割合</w:t>
            </w:r>
            <w:r>
              <w:rPr>
                <w:rFonts w:hint="eastAsia" w:ascii="ＭＳ 明朝" w:hAnsi="ＭＳ 明朝" w:eastAsia="ＭＳ 明朝"/>
                <w:sz w:val="22"/>
              </w:rPr>
              <w:t>30</w:t>
            </w:r>
            <w:r>
              <w:rPr>
                <w:rFonts w:hint="eastAsia" w:ascii="ＭＳ 明朝" w:hAnsi="ＭＳ 明朝" w:eastAsia="ＭＳ 明朝"/>
                <w:sz w:val="22"/>
              </w:rPr>
              <w:t>％以上</w:t>
            </w: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前年の収入に対する今年度の収入見込</w:t>
            </w:r>
            <w:r>
              <w:rPr>
                <w:rFonts w:hint="eastAsia" w:ascii="ＭＳ 明朝" w:hAnsi="ＭＳ 明朝" w:eastAsia="ＭＳ 明朝"/>
                <w:sz w:val="18"/>
                <w:u w:val="single" w:color="auto"/>
              </w:rPr>
              <w:t>み</w:t>
            </w: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）</w:t>
            </w:r>
          </w:p>
        </w:tc>
      </w:tr>
      <w:tr>
        <w:trPr/>
        <w:tc>
          <w:tcPr>
            <w:tcW w:w="3975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減少見込みの収入以外の令和３年所得</w:t>
            </w:r>
          </w:p>
        </w:tc>
        <w:tc>
          <w:tcPr>
            <w:tcW w:w="2728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04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>400</w:t>
            </w:r>
            <w:r>
              <w:rPr>
                <w:rFonts w:hint="eastAsia" w:ascii="ＭＳ 明朝" w:hAnsi="ＭＳ 明朝" w:eastAsia="ＭＳ 明朝"/>
                <w:sz w:val="22"/>
              </w:rPr>
              <w:t>万円以下</w:t>
            </w:r>
          </w:p>
        </w:tc>
      </w:tr>
      <w:tr>
        <w:trPr/>
        <w:tc>
          <w:tcPr>
            <w:tcW w:w="250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令和３年合計所得金額</w:t>
            </w:r>
          </w:p>
        </w:tc>
        <w:tc>
          <w:tcPr>
            <w:tcW w:w="274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449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>210</w:t>
            </w:r>
            <w:r>
              <w:rPr>
                <w:rFonts w:hint="eastAsia" w:ascii="ＭＳ 明朝" w:hAnsi="ＭＳ 明朝" w:eastAsia="ＭＳ 明朝"/>
                <w:sz w:val="22"/>
              </w:rPr>
              <w:t>万円以下　　　□</w:t>
            </w:r>
            <w:r>
              <w:rPr>
                <w:rFonts w:hint="eastAsia" w:ascii="ＭＳ 明朝" w:hAnsi="ＭＳ 明朝" w:eastAsia="ＭＳ 明朝"/>
                <w:sz w:val="22"/>
              </w:rPr>
              <w:t>210</w:t>
            </w:r>
            <w:r>
              <w:rPr>
                <w:rFonts w:hint="eastAsia" w:ascii="ＭＳ 明朝" w:hAnsi="ＭＳ 明朝" w:eastAsia="ＭＳ 明朝"/>
                <w:sz w:val="22"/>
              </w:rPr>
              <w:t>万円超</w:t>
            </w:r>
          </w:p>
        </w:tc>
      </w:tr>
      <w:tr>
        <w:trPr/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対象年度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第１号被保険者減免前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保険料額</w:t>
            </w:r>
            <w:r>
              <w:rPr>
                <w:rFonts w:hint="eastAsia" w:ascii="ＭＳ 明朝" w:hAnsi="ＭＳ 明朝" w:eastAsia="ＭＳ 明朝"/>
                <w:sz w:val="18"/>
                <w:u w:val="single" w:color="auto"/>
              </w:rPr>
              <w:t>Ａ</w:t>
            </w:r>
          </w:p>
        </w:tc>
        <w:tc>
          <w:tcPr>
            <w:tcW w:w="2110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主たる生計維持者の減少が見込まれる事業収入等の前年の所得額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Ｂ</w:t>
            </w:r>
          </w:p>
        </w:tc>
        <w:tc>
          <w:tcPr>
            <w:tcW w:w="209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主たる生計維持者の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前年の合計所得金額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Ｃ</w:t>
            </w:r>
          </w:p>
        </w:tc>
        <w:tc>
          <w:tcPr>
            <w:tcW w:w="823" w:type="dxa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減免</w:t>
            </w:r>
          </w:p>
          <w:p>
            <w:pPr>
              <w:pStyle w:val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割合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ｄ</w:t>
            </w:r>
          </w:p>
        </w:tc>
        <w:tc>
          <w:tcPr>
            <w:tcW w:w="1586" w:type="dxa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減免保険料額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(A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×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B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／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C)</w: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×ｄ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single" w:color="auto"/>
              </w:rPr>
              <w:t>(10</w:t>
            </w:r>
            <w:r>
              <w:rPr>
                <w:rFonts w:hint="eastAsia" w:ascii="ＭＳ 明朝" w:hAnsi="ＭＳ 明朝" w:eastAsia="ＭＳ 明朝"/>
                <w:sz w:val="16"/>
                <w:u w:val="single" w:color="auto"/>
              </w:rPr>
              <w:t>円未満切上げ</w:t>
            </w:r>
            <w:r>
              <w:rPr>
                <w:rFonts w:hint="eastAsia" w:ascii="ＭＳ 明朝" w:hAnsi="ＭＳ 明朝" w:eastAsia="ＭＳ 明朝"/>
                <w:sz w:val="16"/>
                <w:u w:val="single" w:color="auto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4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令和３年度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円</w:t>
            </w:r>
          </w:p>
        </w:tc>
        <w:tc>
          <w:tcPr>
            <w:tcW w:w="211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円</w:t>
            </w:r>
          </w:p>
        </w:tc>
        <w:tc>
          <w:tcPr>
            <w:tcW w:w="209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円</w:t>
            </w:r>
          </w:p>
        </w:tc>
        <w:tc>
          <w:tcPr>
            <w:tcW w:w="823" w:type="dxa"/>
            <w:vMerge w:val="restart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―</w:t>
            </w:r>
          </w:p>
        </w:tc>
        <w:tc>
          <w:tcPr>
            <w:tcW w:w="158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円</w:t>
            </w:r>
          </w:p>
        </w:tc>
      </w:tr>
      <w:tr>
        <w:trPr/>
        <w:tc>
          <w:tcPr>
            <w:tcW w:w="145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令和４年度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円</w:t>
            </w:r>
          </w:p>
        </w:tc>
        <w:tc>
          <w:tcPr>
            <w:tcW w:w="211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  <w:highlight w:val="none"/>
                <w:u w:val="none" w:color="auto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</w:p>
        </w:tc>
        <w:tc>
          <w:tcPr>
            <w:tcW w:w="82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</w:p>
        </w:tc>
        <w:tc>
          <w:tcPr>
            <w:tcW w:w="1586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円</w:t>
            </w:r>
          </w:p>
        </w:tc>
      </w:tr>
      <w:tr>
        <w:trPr/>
        <w:tc>
          <w:tcPr>
            <w:tcW w:w="1455" w:type="dxa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対象年度</w:t>
            </w:r>
          </w:p>
        </w:tc>
        <w:tc>
          <w:tcPr>
            <w:tcW w:w="5880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減免前保険料　　－　　減免保険料額　　＝</w:t>
            </w:r>
          </w:p>
        </w:tc>
        <w:tc>
          <w:tcPr>
            <w:tcW w:w="240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減免後保険料</w:t>
            </w:r>
          </w:p>
        </w:tc>
      </w:tr>
      <w:tr>
        <w:trPr/>
        <w:tc>
          <w:tcPr>
            <w:tcW w:w="14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令和３年度</w:t>
            </w:r>
          </w:p>
        </w:tc>
        <w:tc>
          <w:tcPr>
            <w:tcW w:w="58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　　　　　　　　　　－　　　　　　　　　　　＝</w:t>
            </w: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円</w:t>
            </w:r>
          </w:p>
        </w:tc>
      </w:tr>
      <w:tr>
        <w:trPr/>
        <w:tc>
          <w:tcPr>
            <w:tcW w:w="14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令和４年度</w:t>
            </w:r>
          </w:p>
        </w:tc>
        <w:tc>
          <w:tcPr>
            <w:tcW w:w="58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　　　　　　　　　　－　　　　　　　　　　　＝</w:t>
            </w: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</w:p>
    <w:sectPr>
      <w:pgSz w:w="11906" w:h="16838"/>
      <w:pgMar w:top="1134" w:right="1080" w:bottom="567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474</TotalTime>
  <Pages>2</Pages>
  <Words>12</Words>
  <Characters>1054</Characters>
  <Application>JUST Note</Application>
  <Lines>542</Lines>
  <Paragraphs>141</Paragraphs>
  <CharactersWithSpaces>1391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　真知江</dc:creator>
  <cp:lastModifiedBy>黒澤 哲志</cp:lastModifiedBy>
  <cp:lastPrinted>2020-06-22T07:57:37Z</cp:lastPrinted>
  <dcterms:created xsi:type="dcterms:W3CDTF">2020-06-18T05:58:00Z</dcterms:created>
  <dcterms:modified xsi:type="dcterms:W3CDTF">2021-06-25T05:39:00Z</dcterms:modified>
  <cp:revision>3</cp:revision>
</cp:coreProperties>
</file>